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595A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4D13A33" w14:textId="77777777" w:rsidR="00490E18" w:rsidRDefault="00490E18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3AF7529" w14:textId="031697FB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34873CBE" w14:textId="09A65868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</w:t>
      </w:r>
      <w:r w:rsidR="00AE2C05">
        <w:rPr>
          <w:rFonts w:ascii="Arial Narrow" w:hAnsi="Arial Narrow" w:cs="Arial"/>
          <w:spacing w:val="-3"/>
          <w:sz w:val="24"/>
        </w:rPr>
        <w:t>L</w:t>
      </w:r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C00B307" w14:textId="77777777" w:rsidR="00AA1A79" w:rsidRPr="00AA1A79" w:rsidRDefault="00AA1A79" w:rsidP="00AA1A7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1A79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5379C8B0" w14:textId="0CA0DAFA" w:rsidR="00E354E1" w:rsidRPr="008516F7" w:rsidRDefault="006A262D" w:rsidP="00AA1A7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A262D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377765E8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commentRangeStart w:id="1"/>
      <w:r w:rsidR="00490E18" w:rsidRPr="008516F7">
        <w:rPr>
          <w:rFonts w:ascii="Arial Narrow" w:hAnsi="Arial Narrow" w:cs="Arial"/>
          <w:sz w:val="24"/>
        </w:rPr>
        <w:t>NO.</w:t>
      </w:r>
      <w:r w:rsidR="00490E18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04F13469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commentRangeStart w:id="4"/>
      <w:r w:rsidR="00490E18" w:rsidRPr="008516F7">
        <w:rPr>
          <w:rFonts w:ascii="Arial Narrow" w:hAnsi="Arial Narrow" w:cs="Arial"/>
          <w:spacing w:val="-4"/>
          <w:w w:val="105"/>
        </w:rPr>
        <w:t>No</w:t>
      </w:r>
      <w:r w:rsidR="00490E18" w:rsidRPr="008516F7">
        <w:rPr>
          <w:rFonts w:ascii="Arial Narrow" w:hAnsi="Arial Narrow" w:cs="Arial"/>
          <w:w w:val="105"/>
        </w:rPr>
        <w:t>.</w:t>
      </w:r>
      <w:r w:rsidR="00490E18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commentRangeStart w:id="5"/>
      <w:r w:rsidR="00490E18" w:rsidRPr="008516F7">
        <w:rPr>
          <w:rFonts w:ascii="Arial Narrow" w:hAnsi="Arial Narrow" w:cs="Arial"/>
          <w:spacing w:val="-3"/>
          <w:w w:val="101"/>
        </w:rPr>
        <w:t>No.</w:t>
      </w:r>
      <w:r w:rsidR="00490E18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06E84ACC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2C7ECF" w:rsidRPr="008516F7">
        <w:rPr>
          <w:rFonts w:ascii="Arial Narrow" w:hAnsi="Arial Narrow" w:cs="Arial"/>
          <w:sz w:val="24"/>
        </w:rPr>
        <w:t>EL</w:t>
      </w:r>
      <w:r w:rsidRPr="008516F7">
        <w:rPr>
          <w:rFonts w:ascii="Arial Narrow" w:hAnsi="Arial Narrow" w:cs="Arial"/>
          <w:sz w:val="24"/>
        </w:rPr>
        <w:t xml:space="preserve"> ART[CULO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="00490E18">
        <w:rPr>
          <w:rFonts w:ascii="Arial Narrow" w:hAnsi="Arial Narrow" w:cs="Arial"/>
          <w:sz w:val="24"/>
        </w:rPr>
        <w:t>77 Y 138</w:t>
      </w:r>
      <w:r w:rsidR="002C7ECF" w:rsidRPr="008516F7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DE LA LEY DE ADQUISICIONES ARRENDAMIENTOS</w:t>
      </w:r>
      <w:r w:rsidR="00490E18">
        <w:rPr>
          <w:rFonts w:ascii="Arial Narrow" w:hAnsi="Arial Narrow" w:cs="Arial"/>
          <w:sz w:val="24"/>
        </w:rPr>
        <w:t xml:space="preserve"> Y PRESTACIÓN DE </w:t>
      </w:r>
      <w:r w:rsidRPr="008516F7">
        <w:rPr>
          <w:rFonts w:ascii="Arial Narrow" w:hAnsi="Arial Narrow" w:cs="Arial"/>
          <w:sz w:val="24"/>
        </w:rPr>
        <w:t>SERVICIOS</w:t>
      </w:r>
      <w:r w:rsidR="00490E18">
        <w:rPr>
          <w:rFonts w:ascii="Arial Narrow" w:hAnsi="Arial Narrow" w:cs="Arial"/>
          <w:sz w:val="24"/>
        </w:rPr>
        <w:t xml:space="preserve"> </w:t>
      </w:r>
      <w:r w:rsidR="002C7ECF" w:rsidRPr="008516F7">
        <w:rPr>
          <w:rFonts w:ascii="Arial Narrow" w:hAnsi="Arial Narrow" w:cs="Arial"/>
          <w:sz w:val="24"/>
        </w:rPr>
        <w:t>DEL ESTADO DE NAYARIT</w:t>
      </w:r>
      <w:r w:rsidRPr="008516F7">
        <w:rPr>
          <w:rFonts w:ascii="Arial Narrow" w:hAnsi="Arial Narrow" w:cs="Arial"/>
          <w:sz w:val="24"/>
        </w:rPr>
        <w:t>,  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188A1621" w:rsidR="00E3139A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047FB54D" w14:textId="325AFF20" w:rsidR="00490E18" w:rsidRDefault="00490E18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6CE5F323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 xml:space="preserve">NOMREB 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1EE48" w14:textId="77777777" w:rsidR="002B3E3A" w:rsidRDefault="002B3E3A">
      <w:r>
        <w:separator/>
      </w:r>
    </w:p>
  </w:endnote>
  <w:endnote w:type="continuationSeparator" w:id="0">
    <w:p w14:paraId="65EF429C" w14:textId="77777777" w:rsidR="002B3E3A" w:rsidRDefault="002B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53A0" w14:textId="77777777" w:rsidR="00490E18" w:rsidRDefault="00490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2B3E3A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DEE3" w14:textId="77777777" w:rsidR="00490E18" w:rsidRDefault="00490E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AE6B" w14:textId="77777777" w:rsidR="002B3E3A" w:rsidRDefault="002B3E3A">
      <w:r>
        <w:separator/>
      </w:r>
    </w:p>
  </w:footnote>
  <w:footnote w:type="continuationSeparator" w:id="0">
    <w:p w14:paraId="3853E8CF" w14:textId="77777777" w:rsidR="002B3E3A" w:rsidRDefault="002B3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DDAC" w14:textId="77777777" w:rsidR="00490E18" w:rsidRDefault="00490E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D914" w14:textId="25747231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F4D8AB4" w14:textId="77777777" w:rsidR="00490E18" w:rsidRDefault="00490E18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900527C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354E1">
      <w:rPr>
        <w:rFonts w:ascii="Arial" w:hAnsi="Arial" w:cs="Arial"/>
        <w:b/>
        <w:color w:val="FF0000"/>
        <w:sz w:val="28"/>
      </w:rPr>
      <w:t>3</w:t>
    </w:r>
  </w:p>
  <w:p w14:paraId="294D0BF2" w14:textId="77777777" w:rsidR="00E75E11" w:rsidRPr="00E75E11" w:rsidRDefault="00E75E11" w:rsidP="00490E18">
    <w:pPr>
      <w:pStyle w:val="Encabezado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9E4C" w14:textId="77777777" w:rsidR="00490E18" w:rsidRDefault="00490E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3D61"/>
    <w:rsid w:val="00191303"/>
    <w:rsid w:val="0019374D"/>
    <w:rsid w:val="001A7454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B3E3A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6227A"/>
    <w:rsid w:val="00490E18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30B0"/>
    <w:rsid w:val="00545153"/>
    <w:rsid w:val="00547155"/>
    <w:rsid w:val="005819F9"/>
    <w:rsid w:val="00581C75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A262D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148F5"/>
    <w:rsid w:val="00A340C6"/>
    <w:rsid w:val="00A71C9F"/>
    <w:rsid w:val="00A756BD"/>
    <w:rsid w:val="00A94E07"/>
    <w:rsid w:val="00A97497"/>
    <w:rsid w:val="00AA1A79"/>
    <w:rsid w:val="00AC6347"/>
    <w:rsid w:val="00AD33FF"/>
    <w:rsid w:val="00AE2C05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29D3D-CE66-445D-8D5A-98B3BAC3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2018-04-25T22:12:00Z</dcterms:created>
  <dcterms:modified xsi:type="dcterms:W3CDTF">2022-08-17T15:19:00Z</dcterms:modified>
</cp:coreProperties>
</file>